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0" w:rsidRDefault="00D03C50" w:rsidP="00D03C50">
      <w:pPr>
        <w:ind w:right="3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:rsidR="00D03C50" w:rsidRPr="002B628E" w:rsidRDefault="00D03C50" w:rsidP="00D03C50">
      <w:pPr>
        <w:ind w:right="3"/>
        <w:jc w:val="center"/>
        <w:rPr>
          <w:sz w:val="36"/>
          <w:szCs w:val="36"/>
        </w:rPr>
      </w:pPr>
      <w:r w:rsidRPr="002B628E">
        <w:rPr>
          <w:rFonts w:ascii="Arial" w:eastAsia="Arial" w:hAnsi="Arial" w:cs="Arial"/>
          <w:b/>
          <w:sz w:val="36"/>
          <w:szCs w:val="36"/>
        </w:rPr>
        <w:t>ANEXO II</w:t>
      </w:r>
      <w:r>
        <w:rPr>
          <w:rFonts w:ascii="Arial" w:eastAsia="Arial" w:hAnsi="Arial" w:cs="Arial"/>
          <w:b/>
          <w:sz w:val="36"/>
          <w:szCs w:val="36"/>
        </w:rPr>
        <w:t>I</w:t>
      </w:r>
    </w:p>
    <w:p w:rsidR="00D03C50" w:rsidRDefault="00D03C50" w:rsidP="00D03C50">
      <w:pPr>
        <w:widowControl/>
        <w:shd w:val="clear" w:color="auto" w:fill="FFFFFF"/>
        <w:ind w:left="-2" w:right="3" w:hanging="4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CARTA DE AUTORIZAÇÃO DO COLETIVO CULTURAL</w:t>
      </w: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D03C50" w:rsidRDefault="00D03C50" w:rsidP="00D03C50">
      <w:pPr>
        <w:widowControl/>
        <w:spacing w:line="360" w:lineRule="auto"/>
        <w:ind w:hanging="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membros do Coletivo Cultural </w:t>
      </w:r>
      <w:r w:rsidR="001D0373">
        <w:rPr>
          <w:rFonts w:ascii="Arial" w:eastAsia="Arial" w:hAnsi="Arial" w:cs="Arial"/>
          <w:sz w:val="24"/>
          <w:szCs w:val="24"/>
        </w:rPr>
        <w:t>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nome do Coletivo Cultural), declaramos que em reunião realizada na data de ______/_______/_____________, foi decidido apresentar projeto para inscrição no </w:t>
      </w:r>
      <w:r>
        <w:rPr>
          <w:rFonts w:ascii="Arial" w:eastAsia="Arial" w:hAnsi="Arial" w:cs="Arial"/>
          <w:b/>
          <w:sz w:val="24"/>
          <w:szCs w:val="24"/>
        </w:rPr>
        <w:t>EDITAL PARA SELEÇÃO DE INTERVENÇÕES ARTÍSTICAS Nº 005/2021 – MOVIMENTA CULTURA CHAPECÓ</w:t>
      </w:r>
      <w:r>
        <w:rPr>
          <w:rFonts w:ascii="Arial" w:eastAsia="Arial" w:hAnsi="Arial" w:cs="Arial"/>
          <w:sz w:val="24"/>
          <w:szCs w:val="24"/>
        </w:rPr>
        <w:t xml:space="preserve">. Nesta reunião, nomeamos o (a) </w:t>
      </w:r>
      <w:proofErr w:type="gramStart"/>
      <w:r>
        <w:rPr>
          <w:rFonts w:ascii="Arial" w:eastAsia="Arial" w:hAnsi="Arial" w:cs="Arial"/>
          <w:sz w:val="24"/>
          <w:szCs w:val="24"/>
        </w:rPr>
        <w:t>Sr.</w:t>
      </w:r>
      <w:proofErr w:type="gramEnd"/>
      <w:r>
        <w:rPr>
          <w:rFonts w:ascii="Arial" w:eastAsia="Arial" w:hAnsi="Arial" w:cs="Arial"/>
          <w:sz w:val="24"/>
          <w:szCs w:val="24"/>
        </w:rPr>
        <w:t>(a) ____________________________________________(Representante do Coletivo Cultural), portador(a) do documento de identificação __________(tipo do documento de identificação) de n° ___________ (nº do documento de identificação) e CPF n° ___________ (nº do CPF), como representante e responsável pelo Coletivo Cultural e pela inscrição que concorrerá ao prêmio, bem como para recebê-lo em nome do nosso Coletivo Cultural.</w:t>
      </w:r>
    </w:p>
    <w:p w:rsidR="00D03C50" w:rsidRDefault="00D03C50" w:rsidP="00D03C5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03C50" w:rsidRDefault="00D03C50" w:rsidP="00D03C5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Coletivo Cultural cumprirá as regras do Edital, estando de acordo com seus termos e vedações.</w:t>
      </w:r>
    </w:p>
    <w:p w:rsidR="00D03C50" w:rsidRDefault="00D03C50" w:rsidP="00D03C50">
      <w:pPr>
        <w:widowControl/>
        <w:spacing w:line="360" w:lineRule="auto"/>
        <w:rPr>
          <w:sz w:val="24"/>
          <w:szCs w:val="24"/>
        </w:rPr>
      </w:pPr>
    </w:p>
    <w:p w:rsidR="00D03C50" w:rsidRDefault="00D03C50" w:rsidP="00D03C50">
      <w:pPr>
        <w:widowControl/>
        <w:spacing w:line="360" w:lineRule="auto"/>
        <w:ind w:hanging="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Seguem anexas a esta Carta </w:t>
      </w:r>
      <w:r w:rsidR="001D0373">
        <w:rPr>
          <w:rFonts w:ascii="Arial" w:eastAsia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cópias do RG e do CPF de </w:t>
      </w:r>
      <w:r>
        <w:rPr>
          <w:rFonts w:ascii="Arial" w:eastAsia="Arial" w:hAnsi="Arial" w:cs="Arial"/>
          <w:b/>
          <w:sz w:val="24"/>
          <w:szCs w:val="24"/>
        </w:rPr>
        <w:t>todos</w:t>
      </w:r>
      <w:r>
        <w:rPr>
          <w:rFonts w:ascii="Arial" w:eastAsia="Arial" w:hAnsi="Arial" w:cs="Arial"/>
          <w:sz w:val="24"/>
          <w:szCs w:val="24"/>
        </w:rPr>
        <w:t xml:space="preserve"> os membros integrantes</w:t>
      </w:r>
      <w:r w:rsidR="006776D0">
        <w:rPr>
          <w:rFonts w:ascii="Arial" w:eastAsia="Arial" w:hAnsi="Arial" w:cs="Arial"/>
          <w:sz w:val="24"/>
          <w:szCs w:val="24"/>
        </w:rPr>
        <w:t xml:space="preserve"> do Coletivo Cultural candidato:</w:t>
      </w: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3994"/>
        <w:gridCol w:w="5753"/>
      </w:tblGrid>
      <w:tr w:rsidR="00D03C50" w:rsidTr="00EF6C0E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03C50" w:rsidTr="00EF6C0E">
        <w:trPr>
          <w:trHeight w:val="401"/>
        </w:trPr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</w:tr>
      <w:tr w:rsidR="00D03C50" w:rsidTr="00EF6C0E">
        <w:trPr>
          <w:trHeight w:val="401"/>
        </w:trPr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6776D0" w:rsidP="006776D0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Nascimento: 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03C50" w:rsidTr="00EF6C0E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</w:tr>
    </w:tbl>
    <w:p w:rsidR="00D03C50" w:rsidRDefault="00D03C50" w:rsidP="00D03C50">
      <w:pPr>
        <w:widowControl/>
        <w:ind w:right="3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3994"/>
        <w:gridCol w:w="5753"/>
      </w:tblGrid>
      <w:tr w:rsidR="00D03C50" w:rsidTr="00EF6C0E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03C50" w:rsidTr="00EF6C0E">
        <w:trPr>
          <w:trHeight w:val="401"/>
        </w:trPr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</w:tr>
      <w:tr w:rsidR="00D03C50" w:rsidTr="00EF6C0E">
        <w:trPr>
          <w:trHeight w:val="401"/>
        </w:trPr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6776D0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Data de Nascimento:   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03C50" w:rsidTr="00EF6C0E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</w:tr>
    </w:tbl>
    <w:p w:rsidR="00D03C50" w:rsidRDefault="00D03C50" w:rsidP="00D03C50">
      <w:pPr>
        <w:widowControl/>
        <w:ind w:right="3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3994"/>
        <w:gridCol w:w="5753"/>
      </w:tblGrid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6776D0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Nascimento</w:t>
            </w:r>
            <w:r w:rsidR="006776D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</w:tr>
    </w:tbl>
    <w:p w:rsidR="00D03C50" w:rsidRDefault="00D03C50" w:rsidP="00D03C50">
      <w:pPr>
        <w:widowControl/>
        <w:ind w:right="3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3994"/>
        <w:gridCol w:w="5753"/>
      </w:tblGrid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6776D0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Nascimento</w:t>
            </w:r>
            <w:r w:rsidR="006776D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</w:tr>
    </w:tbl>
    <w:p w:rsidR="00D03C50" w:rsidRDefault="00D03C50" w:rsidP="00D03C50">
      <w:pPr>
        <w:widowControl/>
        <w:ind w:right="3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3994"/>
        <w:gridCol w:w="5753"/>
      </w:tblGrid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</w:tr>
      <w:tr w:rsidR="00D03C50" w:rsidTr="00EF6C0E"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6776D0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Nascimento</w:t>
            </w:r>
            <w:r w:rsidR="006776D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03C50" w:rsidTr="00EF6C0E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D03C50" w:rsidRDefault="00D03C50" w:rsidP="00EF6C0E">
            <w:pPr>
              <w:widowControl/>
              <w:spacing w:after="120"/>
              <w:ind w:left="-2" w:right="3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</w:tr>
    </w:tbl>
    <w:p w:rsidR="00D03C50" w:rsidRDefault="00D03C50" w:rsidP="00D03C50">
      <w:pPr>
        <w:widowControl/>
        <w:spacing w:after="120"/>
        <w:ind w:left="-2" w:right="3" w:hanging="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(Acrescentar membros integrantes, conforme composição do Coletivo Cultural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spacing w:after="120"/>
        <w:ind w:left="-2" w:right="3" w:hanging="2"/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Chapecó</w:t>
      </w:r>
      <w:r w:rsidR="001D0373">
        <w:rPr>
          <w:rFonts w:ascii="Arial" w:eastAsia="Arial" w:hAnsi="Arial" w:cs="Arial"/>
          <w:sz w:val="24"/>
          <w:szCs w:val="24"/>
        </w:rPr>
        <w:t>-SC</w:t>
      </w:r>
      <w:r>
        <w:rPr>
          <w:rFonts w:ascii="Arial" w:eastAsia="Arial" w:hAnsi="Arial" w:cs="Arial"/>
          <w:sz w:val="24"/>
          <w:szCs w:val="24"/>
        </w:rPr>
        <w:t xml:space="preserve">, ___ de </w:t>
      </w:r>
      <w:r w:rsidR="001D0373">
        <w:rPr>
          <w:rFonts w:ascii="Arial" w:eastAsia="Arial" w:hAnsi="Arial" w:cs="Arial"/>
          <w:sz w:val="24"/>
          <w:szCs w:val="24"/>
        </w:rPr>
        <w:t xml:space="preserve">setembro </w:t>
      </w:r>
      <w:r>
        <w:rPr>
          <w:rFonts w:ascii="Arial" w:eastAsia="Arial" w:hAnsi="Arial" w:cs="Arial"/>
          <w:sz w:val="24"/>
          <w:szCs w:val="24"/>
        </w:rPr>
        <w:t>de 2021.</w:t>
      </w: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6776D0" w:rsidRDefault="006776D0" w:rsidP="00D03C50">
      <w:pPr>
        <w:widowControl/>
        <w:ind w:right="3"/>
        <w:rPr>
          <w:sz w:val="24"/>
          <w:szCs w:val="24"/>
        </w:rPr>
      </w:pPr>
    </w:p>
    <w:p w:rsidR="006776D0" w:rsidRDefault="006776D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spacing w:after="120"/>
        <w:ind w:left="-2" w:right="3" w:hanging="2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D03C50" w:rsidRDefault="00D03C50" w:rsidP="00D03C50">
      <w:pPr>
        <w:widowControl/>
        <w:spacing w:after="120"/>
        <w:ind w:left="-2" w:right="3" w:hanging="2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(Representante Legal da Instituição Cultural / Representante do Coletivo Cultural)</w:t>
      </w:r>
    </w:p>
    <w:p w:rsidR="00D03C50" w:rsidRDefault="00D03C50" w:rsidP="00D03C50">
      <w:pPr>
        <w:widowControl/>
        <w:spacing w:after="120"/>
        <w:ind w:left="-2" w:right="3" w:hanging="2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</w:t>
      </w: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D03C50" w:rsidRDefault="00D03C50" w:rsidP="00D03C50">
      <w:pPr>
        <w:widowControl/>
        <w:ind w:right="3"/>
        <w:rPr>
          <w:sz w:val="24"/>
          <w:szCs w:val="24"/>
        </w:rPr>
      </w:pPr>
    </w:p>
    <w:p w:rsidR="00242B58" w:rsidRDefault="008C02A0"/>
    <w:sectPr w:rsidR="00242B58" w:rsidSect="00AB5804">
      <w:headerReference w:type="default" r:id="rId7"/>
      <w:footerReference w:type="default" r:id="rId8"/>
      <w:pgSz w:w="11910" w:h="16840"/>
      <w:pgMar w:top="1701" w:right="1134" w:bottom="1701" w:left="1134" w:header="142" w:footer="6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A0" w:rsidRDefault="008C02A0" w:rsidP="00D03C50">
      <w:r>
        <w:separator/>
      </w:r>
    </w:p>
  </w:endnote>
  <w:endnote w:type="continuationSeparator" w:id="0">
    <w:p w:rsidR="008C02A0" w:rsidRDefault="008C02A0" w:rsidP="00D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2" w:rsidRDefault="008C02A0">
    <w:pPr>
      <w:widowControl/>
      <w:spacing w:line="276" w:lineRule="auto"/>
      <w:rPr>
        <w:rFonts w:ascii="Arial" w:eastAsia="Arial" w:hAnsi="Arial" w:cs="Arial"/>
        <w:color w:val="333333"/>
        <w:sz w:val="21"/>
        <w:szCs w:val="21"/>
        <w:highlight w:val="white"/>
      </w:rPr>
    </w:pPr>
  </w:p>
  <w:p w:rsidR="003731B2" w:rsidRDefault="008C02A0">
    <w:pPr>
      <w:widowControl/>
      <w:spacing w:line="276" w:lineRule="auto"/>
      <w:rPr>
        <w:rFonts w:ascii="Arial" w:eastAsia="Arial" w:hAnsi="Arial" w:cs="Arial"/>
        <w:color w:val="333333"/>
        <w:sz w:val="21"/>
        <w:szCs w:val="21"/>
        <w:highlight w:val="white"/>
      </w:rPr>
    </w:pPr>
    <w:r>
      <w:pict>
        <v:rect id="_x0000_i1025" style="width:0;height:1.5pt" o:hralign="center" o:hrstd="t" o:hr="t" fillcolor="#a0a0a0" stroked="f"/>
      </w:pict>
    </w:r>
  </w:p>
  <w:tbl>
    <w:tblPr>
      <w:tblW w:w="964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1"/>
      <w:gridCol w:w="4821"/>
    </w:tblGrid>
    <w:tr w:rsidR="003731B2">
      <w:trPr>
        <w:trHeight w:val="1097"/>
      </w:trPr>
      <w:tc>
        <w:tcPr>
          <w:tcW w:w="482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31B2" w:rsidRDefault="00923619">
          <w:pPr>
            <w:widowControl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Dúvidas devem ser encaminhadas por e-mail:</w:t>
          </w:r>
        </w:p>
        <w:p w:rsidR="003731B2" w:rsidRDefault="00923619">
          <w:pPr>
            <w:widowControl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culturaeditais@chapeco.sc.gov.br</w:t>
          </w:r>
        </w:p>
      </w:tc>
      <w:tc>
        <w:tcPr>
          <w:tcW w:w="482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31B2" w:rsidRDefault="00923619">
          <w:pPr>
            <w:widowControl/>
            <w:jc w:val="right"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SECUL - Secretaria de Cultura (Administrativo)</w:t>
          </w:r>
        </w:p>
        <w:p w:rsidR="003731B2" w:rsidRDefault="00923619">
          <w:pPr>
            <w:widowControl/>
            <w:jc w:val="right"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Av. Getúlio Dorneles Vargas, 957 - Centro,</w:t>
          </w:r>
        </w:p>
        <w:p w:rsidR="003731B2" w:rsidRDefault="00923619">
          <w:pPr>
            <w:widowControl/>
            <w:jc w:val="right"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Chapecó - SC, CEP: 89806-</w:t>
          </w:r>
          <w:proofErr w:type="gramStart"/>
          <w:r>
            <w:rPr>
              <w:rFonts w:ascii="Arial" w:eastAsia="Arial" w:hAnsi="Arial" w:cs="Arial"/>
              <w:color w:val="434343"/>
              <w:sz w:val="18"/>
              <w:szCs w:val="18"/>
            </w:rPr>
            <w:t>461</w:t>
          </w:r>
          <w:proofErr w:type="gramEnd"/>
        </w:p>
        <w:p w:rsidR="003731B2" w:rsidRDefault="00923619">
          <w:pPr>
            <w:widowControl/>
            <w:jc w:val="right"/>
            <w:rPr>
              <w:rFonts w:ascii="Arial" w:eastAsia="Arial" w:hAnsi="Arial" w:cs="Arial"/>
              <w:color w:val="434343"/>
              <w:sz w:val="18"/>
              <w:szCs w:val="18"/>
            </w:rPr>
          </w:pPr>
          <w:r>
            <w:rPr>
              <w:rFonts w:ascii="Arial" w:eastAsia="Arial" w:hAnsi="Arial" w:cs="Arial"/>
              <w:color w:val="434343"/>
              <w:sz w:val="18"/>
              <w:szCs w:val="18"/>
            </w:rPr>
            <w:t>(49) 3321-8434</w:t>
          </w:r>
        </w:p>
      </w:tc>
    </w:tr>
  </w:tbl>
  <w:p w:rsidR="003731B2" w:rsidRDefault="008C02A0">
    <w:pPr>
      <w:widowControl/>
      <w:tabs>
        <w:tab w:val="center" w:pos="4252"/>
        <w:tab w:val="right" w:pos="8504"/>
      </w:tabs>
      <w:spacing w:line="276" w:lineRule="auto"/>
    </w:pPr>
  </w:p>
  <w:p w:rsidR="003731B2" w:rsidRDefault="008C02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A0" w:rsidRDefault="008C02A0" w:rsidP="00D03C50">
      <w:r>
        <w:separator/>
      </w:r>
    </w:p>
  </w:footnote>
  <w:footnote w:type="continuationSeparator" w:id="0">
    <w:p w:rsidR="008C02A0" w:rsidRDefault="008C02A0" w:rsidP="00D0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2" w:rsidRDefault="00AB5804" w:rsidP="00AB5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bidi="ar-SA"/>
      </w:rPr>
      <w:drawing>
        <wp:inline distT="0" distB="0" distL="0" distR="0" wp14:anchorId="0A67AC33" wp14:editId="4645DF18">
          <wp:extent cx="1038225" cy="1110324"/>
          <wp:effectExtent l="0" t="0" r="0" b="0"/>
          <wp:docPr id="1" name="Imagem 1" descr="Descrição: Descrição: brasao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0"/>
    <w:rsid w:val="00003EDB"/>
    <w:rsid w:val="001D0373"/>
    <w:rsid w:val="001F48CA"/>
    <w:rsid w:val="00364818"/>
    <w:rsid w:val="00674DDE"/>
    <w:rsid w:val="006776D0"/>
    <w:rsid w:val="008C02A0"/>
    <w:rsid w:val="00923619"/>
    <w:rsid w:val="00AB5804"/>
    <w:rsid w:val="00C22EAF"/>
    <w:rsid w:val="00D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50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03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C50"/>
    <w:rPr>
      <w:rFonts w:ascii="Times New Roman" w:eastAsia="Times New Roman" w:hAnsi="Times New Roman" w:cs="Times New Roman"/>
      <w:sz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03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C50"/>
    <w:rPr>
      <w:rFonts w:ascii="Times New Roman" w:eastAsia="Times New Roman" w:hAnsi="Times New Roman" w:cs="Times New Roman"/>
      <w:sz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50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03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C50"/>
    <w:rPr>
      <w:rFonts w:ascii="Times New Roman" w:eastAsia="Times New Roman" w:hAnsi="Times New Roman" w:cs="Times New Roman"/>
      <w:sz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03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C50"/>
    <w:rPr>
      <w:rFonts w:ascii="Times New Roman" w:eastAsia="Times New Roman" w:hAnsi="Times New Roman" w:cs="Times New Roman"/>
      <w:sz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4</cp:revision>
  <dcterms:created xsi:type="dcterms:W3CDTF">2021-08-23T21:09:00Z</dcterms:created>
  <dcterms:modified xsi:type="dcterms:W3CDTF">2021-09-22T20:52:00Z</dcterms:modified>
</cp:coreProperties>
</file>